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31" w:rsidRPr="0031125E" w:rsidRDefault="009E5D31" w:rsidP="009E5D31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0"/>
          <w:szCs w:val="40"/>
        </w:rPr>
      </w:pPr>
      <w:r w:rsidRPr="009E5D31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 w:rsidRPr="00F73C87">
        <w:rPr>
          <w:rFonts w:ascii="Arial Black" w:hAnsi="Arial Black"/>
          <w:color w:val="800000"/>
          <w:sz w:val="36"/>
          <w:szCs w:val="36"/>
        </w:rPr>
        <w:t xml:space="preserve">   </w:t>
      </w:r>
      <w:r>
        <w:rPr>
          <w:rFonts w:ascii="Arial Black" w:hAnsi="Arial Black"/>
          <w:color w:val="800000"/>
          <w:sz w:val="36"/>
          <w:szCs w:val="36"/>
        </w:rPr>
        <w:t xml:space="preserve">  </w:t>
      </w:r>
      <w:r w:rsidRPr="00F73C87">
        <w:rPr>
          <w:rFonts w:ascii="Castellar" w:hAnsi="Castellar" w:cs="Castellar"/>
          <w:b/>
          <w:bCs/>
          <w:sz w:val="36"/>
          <w:szCs w:val="36"/>
        </w:rPr>
        <w:t>Theme 1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 </w:t>
      </w:r>
      <w:r w:rsidRPr="009360CD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790575" cy="452096"/>
            <wp:effectExtent l="19050" t="0" r="9525" b="0"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93" cy="46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31" w:rsidRPr="0031125E" w:rsidRDefault="009E5D31" w:rsidP="009E5D31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9E5D31" w:rsidRDefault="009E5D31" w:rsidP="009E5D31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Huddersfield:</w:t>
      </w:r>
    </w:p>
    <w:p w:rsidR="009E5D31" w:rsidRPr="003D118F" w:rsidRDefault="009E5D31" w:rsidP="009E5D31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Developments in Rugby Football</w:t>
      </w:r>
      <w:r w:rsidRPr="009E5D31">
        <w:rPr>
          <w:rFonts w:ascii="Castellar" w:hAnsi="Castellar" w:cs="Castellar"/>
          <w:b/>
          <w:bCs/>
          <w:color w:val="FF0000"/>
          <w:sz w:val="36"/>
          <w:szCs w:val="36"/>
        </w:rPr>
        <w:t xml:space="preserve"> </w:t>
      </w:r>
    </w:p>
    <w:p w:rsidR="009E5D31" w:rsidRPr="00CA0798" w:rsidRDefault="009E5D31" w:rsidP="009E5D31">
      <w:pPr>
        <w:jc w:val="center"/>
        <w:rPr>
          <w:sz w:val="16"/>
          <w:szCs w:val="16"/>
        </w:rPr>
      </w:pPr>
    </w:p>
    <w:p w:rsidR="009E5D31" w:rsidRPr="00F73C87" w:rsidRDefault="009E5D31" w:rsidP="009E5D31">
      <w:pPr>
        <w:jc w:val="center"/>
        <w:rPr>
          <w:rFonts w:ascii="Arial" w:hAnsi="Arial" w:cs="Arial"/>
          <w:b/>
          <w:bCs/>
        </w:rPr>
      </w:pPr>
      <w:r w:rsidRPr="00F73C87">
        <w:rPr>
          <w:rFonts w:ascii="Arial" w:hAnsi="Arial" w:cs="Arial"/>
          <w:b/>
          <w:bCs/>
        </w:rPr>
        <w:t>Class Assessment Sheet</w:t>
      </w:r>
    </w:p>
    <w:p w:rsidR="009E5D31" w:rsidRPr="000521B8" w:rsidRDefault="009E5D31" w:rsidP="009E5D31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85"/>
        <w:gridCol w:w="2126"/>
        <w:gridCol w:w="2126"/>
      </w:tblGrid>
      <w:tr w:rsidR="009E5D31" w:rsidRPr="00D32C58" w:rsidTr="00216A0A">
        <w:tc>
          <w:tcPr>
            <w:tcW w:w="2518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1985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who </w:t>
            </w:r>
          </w:p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>excelled</w:t>
            </w: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>Children who achieved</w:t>
            </w: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working </w:t>
            </w:r>
          </w:p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>towards</w:t>
            </w:r>
          </w:p>
        </w:tc>
      </w:tr>
      <w:tr w:rsidR="009E5D31" w:rsidRPr="00D32C58" w:rsidTr="00216A0A">
        <w:tc>
          <w:tcPr>
            <w:tcW w:w="8755" w:type="dxa"/>
            <w:gridSpan w:val="4"/>
          </w:tcPr>
          <w:p w:rsidR="009E5D31" w:rsidRPr="00D32C58" w:rsidRDefault="009C2873" w:rsidP="009C2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</w:tr>
      <w:tr w:rsidR="009E5D31" w:rsidRPr="00D32C58" w:rsidTr="00216A0A">
        <w:tc>
          <w:tcPr>
            <w:tcW w:w="2518" w:type="dxa"/>
          </w:tcPr>
          <w:p w:rsidR="008720BF" w:rsidRDefault="008720BF" w:rsidP="00216A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Writing: Summarising</w:t>
            </w:r>
          </w:p>
          <w:p w:rsidR="008720BF" w:rsidRDefault="009E5D31" w:rsidP="008720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Cs/>
                <w:sz w:val="20"/>
                <w:szCs w:val="20"/>
              </w:rPr>
              <w:t>Identifying/writing phrases that summarise sources</w:t>
            </w:r>
          </w:p>
          <w:p w:rsidR="0070317E" w:rsidRPr="00F73C87" w:rsidRDefault="0070317E" w:rsidP="008720B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E5D31" w:rsidRPr="00D32C58" w:rsidTr="00216A0A">
        <w:tc>
          <w:tcPr>
            <w:tcW w:w="2518" w:type="dxa"/>
          </w:tcPr>
          <w:p w:rsidR="008720BF" w:rsidRDefault="008720BF" w:rsidP="008720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Writing explanations, including logical reasons </w:t>
            </w:r>
          </w:p>
          <w:p w:rsidR="008720BF" w:rsidRDefault="008720BF" w:rsidP="008720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17E" w:rsidRDefault="0070317E" w:rsidP="008720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20BF" w:rsidRPr="00F73C87" w:rsidRDefault="008720BF" w:rsidP="008720B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720BF" w:rsidRPr="00D32C58" w:rsidTr="00216A0A">
        <w:tc>
          <w:tcPr>
            <w:tcW w:w="2518" w:type="dxa"/>
          </w:tcPr>
          <w:p w:rsidR="008720BF" w:rsidRDefault="008720BF" w:rsidP="008720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Writing descriptively about mob football</w:t>
            </w:r>
          </w:p>
          <w:p w:rsidR="008720BF" w:rsidRDefault="008720BF" w:rsidP="008720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20BF" w:rsidRDefault="008720BF" w:rsidP="008720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317E" w:rsidRPr="00D32C58" w:rsidRDefault="0070317E" w:rsidP="008720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720BF" w:rsidRPr="00D32C58" w:rsidRDefault="008720BF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720BF" w:rsidRPr="00D32C58" w:rsidRDefault="008720BF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720BF" w:rsidRPr="00D32C58" w:rsidRDefault="008720BF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E5D31" w:rsidRPr="00D32C58" w:rsidTr="00216A0A">
        <w:tc>
          <w:tcPr>
            <w:tcW w:w="2518" w:type="dxa"/>
          </w:tcPr>
          <w:p w:rsidR="009E5D31" w:rsidRDefault="008720BF" w:rsidP="008720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Cs/>
                <w:sz w:val="20"/>
                <w:szCs w:val="20"/>
              </w:rPr>
              <w:t>Reading comprehension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32C58">
              <w:rPr>
                <w:rFonts w:ascii="Arial" w:hAnsi="Arial" w:cs="Arial"/>
                <w:bCs/>
                <w:sz w:val="20"/>
                <w:szCs w:val="20"/>
              </w:rPr>
              <w:t xml:space="preserve"> literal and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ferred, comprehension about</w:t>
            </w:r>
            <w:r w:rsidRPr="000C6EAE">
              <w:rPr>
                <w:rFonts w:ascii="Arial" w:hAnsi="Arial" w:cs="Arial"/>
                <w:bCs/>
                <w:sz w:val="20"/>
                <w:szCs w:val="20"/>
              </w:rPr>
              <w:t xml:space="preserve"> developments in football </w:t>
            </w:r>
          </w:p>
          <w:p w:rsidR="0070317E" w:rsidRPr="00F73C87" w:rsidRDefault="0070317E" w:rsidP="008720B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720BF" w:rsidRPr="00D32C58" w:rsidTr="00216A0A">
        <w:tc>
          <w:tcPr>
            <w:tcW w:w="2518" w:type="dxa"/>
          </w:tcPr>
          <w:p w:rsidR="008720BF" w:rsidRDefault="008720BF" w:rsidP="008720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Spoken English:</w:t>
            </w:r>
          </w:p>
          <w:p w:rsidR="008720BF" w:rsidRDefault="008720BF" w:rsidP="008720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articulating</w:t>
            </w:r>
            <w:r w:rsidRPr="00E57D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logical arguments, </w:t>
            </w:r>
            <w:r w:rsidRPr="00E57D4D">
              <w:rPr>
                <w:rFonts w:ascii="Arial" w:hAnsi="Arial" w:cs="Arial"/>
                <w:bCs/>
                <w:sz w:val="20"/>
                <w:szCs w:val="20"/>
              </w:rPr>
              <w:t>ideas and opinions</w:t>
            </w:r>
            <w:r w:rsidRPr="00D32C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Pr="00D32C58">
              <w:rPr>
                <w:rFonts w:ascii="Arial" w:hAnsi="Arial" w:cs="Arial"/>
                <w:bCs/>
                <w:sz w:val="20"/>
                <w:szCs w:val="20"/>
              </w:rPr>
              <w:t>discussion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0317E" w:rsidRPr="00F73C87" w:rsidRDefault="0070317E" w:rsidP="008720B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8720BF" w:rsidRPr="00D32C58" w:rsidRDefault="008720BF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720BF" w:rsidRPr="00D32C58" w:rsidRDefault="008720BF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720BF" w:rsidRPr="00D32C58" w:rsidRDefault="008720BF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720BF" w:rsidRPr="00D32C58" w:rsidTr="00216A0A">
        <w:tc>
          <w:tcPr>
            <w:tcW w:w="2518" w:type="dxa"/>
          </w:tcPr>
          <w:p w:rsidR="008720BF" w:rsidRDefault="008720BF" w:rsidP="008720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Spoken English:</w:t>
            </w:r>
          </w:p>
          <w:p w:rsidR="008720BF" w:rsidRDefault="008720BF" w:rsidP="00886E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Presentation of poster or descriptive writing</w:t>
            </w:r>
          </w:p>
          <w:p w:rsidR="0070317E" w:rsidRDefault="0070317E" w:rsidP="00886E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20BF" w:rsidRPr="00F73C87" w:rsidRDefault="008720BF" w:rsidP="00886E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8720BF" w:rsidRPr="00D32C58" w:rsidRDefault="008720BF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720BF" w:rsidRPr="00D32C58" w:rsidRDefault="008720BF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720BF" w:rsidRPr="00D32C58" w:rsidRDefault="008720BF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E5D31" w:rsidRPr="00D32C58" w:rsidTr="00216A0A">
        <w:tc>
          <w:tcPr>
            <w:tcW w:w="8755" w:type="dxa"/>
            <w:gridSpan w:val="4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9E5D31" w:rsidRPr="00D32C58" w:rsidTr="00216A0A">
        <w:tc>
          <w:tcPr>
            <w:tcW w:w="2518" w:type="dxa"/>
          </w:tcPr>
          <w:p w:rsidR="0070317E" w:rsidRDefault="008720BF" w:rsidP="00216A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E5D31" w:rsidRPr="00D32C58">
              <w:rPr>
                <w:rFonts w:ascii="Arial" w:hAnsi="Arial" w:cs="Arial"/>
                <w:bCs/>
                <w:sz w:val="20"/>
                <w:szCs w:val="20"/>
              </w:rPr>
              <w:t xml:space="preserve">nderstanding </w:t>
            </w:r>
            <w:r w:rsidR="009E5D31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="009E5D31" w:rsidRPr="00D32C58">
              <w:rPr>
                <w:rFonts w:ascii="Arial" w:hAnsi="Arial" w:cs="Arial"/>
                <w:bCs/>
                <w:sz w:val="20"/>
                <w:szCs w:val="20"/>
              </w:rPr>
              <w:t xml:space="preserve"> chronology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continuity </w:t>
            </w:r>
          </w:p>
          <w:p w:rsidR="009E5D31" w:rsidRDefault="008720BF" w:rsidP="00216A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 change</w:t>
            </w:r>
            <w:r w:rsidR="009E5D31" w:rsidRPr="00D32C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317E">
              <w:rPr>
                <w:rFonts w:ascii="Arial" w:hAnsi="Arial" w:cs="Arial"/>
                <w:bCs/>
                <w:sz w:val="20"/>
                <w:szCs w:val="20"/>
              </w:rPr>
              <w:t>in football</w:t>
            </w:r>
          </w:p>
          <w:p w:rsidR="0070317E" w:rsidRDefault="0070317E" w:rsidP="00216A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5D31" w:rsidRPr="00F73C87" w:rsidRDefault="009E5D31" w:rsidP="00216A0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E5D31" w:rsidRPr="00D32C58" w:rsidTr="00216A0A">
        <w:tc>
          <w:tcPr>
            <w:tcW w:w="2518" w:type="dxa"/>
          </w:tcPr>
          <w:p w:rsidR="009E5D31" w:rsidRDefault="008720BF" w:rsidP="00216A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Selecting and organising historical information</w:t>
            </w:r>
          </w:p>
          <w:p w:rsidR="0070317E" w:rsidRDefault="0070317E" w:rsidP="00216A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5D31" w:rsidRDefault="009E5D31" w:rsidP="00216A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5D31" w:rsidRPr="00D32C58" w:rsidRDefault="009E5D31" w:rsidP="00216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0317E" w:rsidRPr="00D32C58" w:rsidTr="00C74087">
        <w:tc>
          <w:tcPr>
            <w:tcW w:w="8755" w:type="dxa"/>
            <w:gridSpan w:val="4"/>
          </w:tcPr>
          <w:p w:rsidR="0070317E" w:rsidRPr="00D32C58" w:rsidRDefault="0070317E" w:rsidP="00703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</w:tr>
      <w:tr w:rsidR="009E5D31" w:rsidRPr="00D32C58" w:rsidTr="00216A0A">
        <w:tc>
          <w:tcPr>
            <w:tcW w:w="2518" w:type="dxa"/>
          </w:tcPr>
          <w:p w:rsidR="009E5D31" w:rsidRDefault="0070317E" w:rsidP="007031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Designing, drawing (including lettering) and painting mob football poster</w:t>
            </w:r>
          </w:p>
          <w:p w:rsidR="0070317E" w:rsidRPr="00D32C58" w:rsidRDefault="0070317E" w:rsidP="007031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E5D31" w:rsidRPr="00D32C58" w:rsidRDefault="009E5D31" w:rsidP="00216A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C93899" w:rsidRDefault="00C93899"/>
    <w:sectPr w:rsidR="00C93899" w:rsidSect="00F73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1AE" w:rsidRDefault="00F841AE" w:rsidP="00EB587D">
      <w:r>
        <w:separator/>
      </w:r>
    </w:p>
  </w:endnote>
  <w:endnote w:type="continuationSeparator" w:id="1">
    <w:p w:rsidR="00F841AE" w:rsidRDefault="00F841AE" w:rsidP="00EB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AB" w:rsidRDefault="00F841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F0" w:rsidRPr="008528A2" w:rsidRDefault="00F841AE" w:rsidP="008528A2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AB" w:rsidRDefault="00F84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1AE" w:rsidRDefault="00F841AE" w:rsidP="00EB587D">
      <w:r>
        <w:separator/>
      </w:r>
    </w:p>
  </w:footnote>
  <w:footnote w:type="continuationSeparator" w:id="1">
    <w:p w:rsidR="00F841AE" w:rsidRDefault="00F841AE" w:rsidP="00EB5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AB" w:rsidRDefault="00F841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8150043"/>
      <w:docPartObj>
        <w:docPartGallery w:val="Page Numbers (Top of Page)"/>
        <w:docPartUnique/>
      </w:docPartObj>
    </w:sdtPr>
    <w:sdtContent>
      <w:p w:rsidR="002C1460" w:rsidRPr="002C1460" w:rsidRDefault="009E5D31">
        <w:pPr>
          <w:pStyle w:val="Header"/>
          <w:jc w:val="right"/>
          <w:rPr>
            <w:sz w:val="20"/>
            <w:szCs w:val="20"/>
          </w:rPr>
        </w:pPr>
        <w:r w:rsidRPr="002C1460">
          <w:rPr>
            <w:sz w:val="20"/>
            <w:szCs w:val="20"/>
          </w:rPr>
          <w:t>74</w:t>
        </w:r>
      </w:p>
    </w:sdtContent>
  </w:sdt>
  <w:p w:rsidR="00E630AB" w:rsidRDefault="00F841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AB" w:rsidRDefault="00F841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D31"/>
    <w:rsid w:val="00220836"/>
    <w:rsid w:val="002F4065"/>
    <w:rsid w:val="0070317E"/>
    <w:rsid w:val="008720BF"/>
    <w:rsid w:val="009C2873"/>
    <w:rsid w:val="009E5D31"/>
    <w:rsid w:val="00B8679C"/>
    <w:rsid w:val="00C93899"/>
    <w:rsid w:val="00EB587D"/>
    <w:rsid w:val="00F8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5D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9E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D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3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3</cp:revision>
  <dcterms:created xsi:type="dcterms:W3CDTF">2002-01-01T07:39:00Z</dcterms:created>
  <dcterms:modified xsi:type="dcterms:W3CDTF">2002-01-01T10:10:00Z</dcterms:modified>
</cp:coreProperties>
</file>